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57" w:rsidRPr="008A3B57" w:rsidRDefault="008A3B57" w:rsidP="008A3B57">
      <w:pPr>
        <w:jc w:val="center"/>
        <w:rPr>
          <w:b/>
          <w:sz w:val="28"/>
          <w:szCs w:val="28"/>
        </w:rPr>
      </w:pPr>
      <w:r w:rsidRPr="008A3B57">
        <w:rPr>
          <w:b/>
          <w:sz w:val="28"/>
          <w:szCs w:val="28"/>
        </w:rPr>
        <w:t>ТОМСКАЯ ОБЛАСТЬ</w:t>
      </w:r>
    </w:p>
    <w:p w:rsidR="008A3B57" w:rsidRPr="008A3B57" w:rsidRDefault="008A3B57" w:rsidP="008A3B57">
      <w:pPr>
        <w:jc w:val="center"/>
        <w:rPr>
          <w:b/>
          <w:sz w:val="28"/>
          <w:szCs w:val="28"/>
        </w:rPr>
      </w:pPr>
      <w:r w:rsidRPr="008A3B57">
        <w:rPr>
          <w:b/>
          <w:sz w:val="28"/>
          <w:szCs w:val="28"/>
        </w:rPr>
        <w:t>МОЛЧАНОВСКИЙ РАЙОН</w:t>
      </w:r>
    </w:p>
    <w:p w:rsidR="008A3B57" w:rsidRPr="008A3B57" w:rsidRDefault="008A3B57" w:rsidP="008A3B57">
      <w:pPr>
        <w:jc w:val="center"/>
        <w:rPr>
          <w:b/>
          <w:sz w:val="32"/>
          <w:szCs w:val="32"/>
        </w:rPr>
      </w:pPr>
      <w:r w:rsidRPr="008A3B57">
        <w:rPr>
          <w:b/>
          <w:sz w:val="32"/>
          <w:szCs w:val="32"/>
        </w:rPr>
        <w:t>СОВЕТ МОГОЧИНСКОГО СЕЛЬСКОГО ПОСЕЛЕНИЯ</w:t>
      </w:r>
    </w:p>
    <w:p w:rsidR="008A3B57" w:rsidRPr="008A3B57" w:rsidRDefault="008A3B57" w:rsidP="008A3B57">
      <w:pPr>
        <w:jc w:val="center"/>
        <w:rPr>
          <w:b/>
        </w:rPr>
      </w:pPr>
    </w:p>
    <w:p w:rsidR="008A3B57" w:rsidRPr="008A3B57" w:rsidRDefault="008A3B57" w:rsidP="008A3B57">
      <w:pPr>
        <w:jc w:val="center"/>
        <w:rPr>
          <w:b/>
          <w:sz w:val="40"/>
          <w:szCs w:val="40"/>
        </w:rPr>
      </w:pPr>
      <w:r w:rsidRPr="008A3B57">
        <w:rPr>
          <w:b/>
          <w:sz w:val="40"/>
          <w:szCs w:val="40"/>
        </w:rPr>
        <w:t>РЕШЕНИЕ</w:t>
      </w:r>
    </w:p>
    <w:p w:rsidR="008A3B57" w:rsidRPr="008A3B57" w:rsidRDefault="008A3B57" w:rsidP="008A3B57">
      <w:pPr>
        <w:jc w:val="center"/>
        <w:rPr>
          <w:b/>
          <w:sz w:val="28"/>
          <w:szCs w:val="28"/>
        </w:rPr>
      </w:pPr>
      <w:r w:rsidRPr="008A3B57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8A3B57" w:rsidRPr="008A3B57" w:rsidRDefault="008A3B57" w:rsidP="008A3B57">
      <w:pPr>
        <w:jc w:val="both"/>
        <w:rPr>
          <w:sz w:val="28"/>
          <w:szCs w:val="28"/>
        </w:rPr>
      </w:pPr>
      <w:r w:rsidRPr="008A3B57">
        <w:rPr>
          <w:sz w:val="28"/>
          <w:szCs w:val="28"/>
        </w:rPr>
        <w:t>от «</w:t>
      </w:r>
      <w:r>
        <w:rPr>
          <w:sz w:val="28"/>
          <w:szCs w:val="28"/>
        </w:rPr>
        <w:t xml:space="preserve">   </w:t>
      </w:r>
      <w:r w:rsidRPr="008A3B57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                   </w:t>
      </w:r>
      <w:r w:rsidRPr="008A3B57">
        <w:rPr>
          <w:sz w:val="28"/>
          <w:szCs w:val="28"/>
        </w:rPr>
        <w:t xml:space="preserve"> 20</w:t>
      </w:r>
      <w:r>
        <w:rPr>
          <w:sz w:val="28"/>
          <w:szCs w:val="28"/>
        </w:rPr>
        <w:t>15</w:t>
      </w:r>
      <w:r w:rsidRPr="008A3B57">
        <w:rPr>
          <w:sz w:val="28"/>
          <w:szCs w:val="28"/>
        </w:rPr>
        <w:t>г.</w:t>
      </w:r>
      <w:r w:rsidRPr="008A3B57">
        <w:rPr>
          <w:sz w:val="28"/>
          <w:szCs w:val="28"/>
        </w:rPr>
        <w:tab/>
      </w:r>
      <w:r w:rsidRPr="008A3B57">
        <w:rPr>
          <w:sz w:val="28"/>
          <w:szCs w:val="28"/>
        </w:rPr>
        <w:tab/>
      </w:r>
      <w:r w:rsidRPr="008A3B57">
        <w:rPr>
          <w:sz w:val="28"/>
          <w:szCs w:val="28"/>
        </w:rPr>
        <w:tab/>
      </w:r>
      <w:r w:rsidRPr="008A3B57">
        <w:rPr>
          <w:sz w:val="28"/>
          <w:szCs w:val="28"/>
        </w:rPr>
        <w:tab/>
      </w:r>
      <w:r w:rsidRPr="008A3B57">
        <w:rPr>
          <w:sz w:val="28"/>
          <w:szCs w:val="28"/>
        </w:rPr>
        <w:tab/>
      </w:r>
      <w:r w:rsidRPr="008A3B57">
        <w:rPr>
          <w:sz w:val="28"/>
          <w:szCs w:val="28"/>
        </w:rPr>
        <w:tab/>
        <w:t xml:space="preserve">                №  </w:t>
      </w:r>
    </w:p>
    <w:p w:rsidR="008A3B57" w:rsidRPr="008A3B57" w:rsidRDefault="008A3B57" w:rsidP="008A3B57">
      <w:pPr>
        <w:jc w:val="center"/>
        <w:rPr>
          <w:sz w:val="28"/>
          <w:szCs w:val="28"/>
        </w:rPr>
      </w:pPr>
      <w:r w:rsidRPr="008A3B57">
        <w:rPr>
          <w:sz w:val="28"/>
          <w:szCs w:val="28"/>
        </w:rPr>
        <w:t xml:space="preserve">с. </w:t>
      </w:r>
      <w:proofErr w:type="spellStart"/>
      <w:r w:rsidRPr="008A3B57">
        <w:rPr>
          <w:sz w:val="28"/>
          <w:szCs w:val="28"/>
        </w:rPr>
        <w:t>Могочино</w:t>
      </w:r>
      <w:proofErr w:type="spellEnd"/>
    </w:p>
    <w:p w:rsidR="008A3B57" w:rsidRPr="008A3B57" w:rsidRDefault="008A3B57" w:rsidP="008A3B57">
      <w:pPr>
        <w:jc w:val="center"/>
        <w:rPr>
          <w:sz w:val="28"/>
          <w:szCs w:val="28"/>
        </w:rPr>
      </w:pPr>
    </w:p>
    <w:p w:rsidR="00CF7ACB" w:rsidRDefault="00CF7ACB"/>
    <w:p w:rsidR="008A3B57" w:rsidRDefault="00CF7ACB" w:rsidP="008A3B57">
      <w:pPr>
        <w:rPr>
          <w:sz w:val="28"/>
          <w:szCs w:val="28"/>
        </w:rPr>
      </w:pPr>
      <w:r>
        <w:rPr>
          <w:sz w:val="28"/>
          <w:szCs w:val="28"/>
        </w:rPr>
        <w:t>О прогнозном плане приватизации</w:t>
      </w:r>
    </w:p>
    <w:p w:rsidR="008A3B57" w:rsidRDefault="00CF7ACB" w:rsidP="008A3B5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собственности </w:t>
      </w:r>
      <w:proofErr w:type="gramStart"/>
      <w:r>
        <w:rPr>
          <w:sz w:val="28"/>
          <w:szCs w:val="28"/>
        </w:rPr>
        <w:t>по</w:t>
      </w:r>
      <w:proofErr w:type="gramEnd"/>
    </w:p>
    <w:p w:rsidR="008A3B57" w:rsidRDefault="00CF7ACB" w:rsidP="008A3B5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муниципальному образованию </w:t>
      </w:r>
      <w:r w:rsidR="008A3B57">
        <w:rPr>
          <w:sz w:val="28"/>
          <w:szCs w:val="28"/>
        </w:rPr>
        <w:t>«</w:t>
      </w:r>
      <w:proofErr w:type="spellStart"/>
      <w:r w:rsidR="008A3B57">
        <w:rPr>
          <w:sz w:val="28"/>
          <w:szCs w:val="28"/>
        </w:rPr>
        <w:t>Могочинское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8A3B57">
        <w:rPr>
          <w:sz w:val="28"/>
          <w:szCs w:val="28"/>
        </w:rPr>
        <w:t>»</w:t>
      </w:r>
    </w:p>
    <w:p w:rsidR="00CF7ACB" w:rsidRDefault="00CF7ACB" w:rsidP="008A3B57">
      <w:pPr>
        <w:rPr>
          <w:sz w:val="28"/>
          <w:szCs w:val="28"/>
        </w:rPr>
      </w:pPr>
      <w:r>
        <w:rPr>
          <w:sz w:val="28"/>
          <w:szCs w:val="28"/>
        </w:rPr>
        <w:t>на 2015 год</w:t>
      </w:r>
    </w:p>
    <w:p w:rsidR="00CF7ACB" w:rsidRDefault="00CF7ACB" w:rsidP="008A3B57"/>
    <w:p w:rsidR="00CF7ACB" w:rsidRDefault="00CF7ACB" w:rsidP="00CF7ACB">
      <w:pPr>
        <w:jc w:val="center"/>
      </w:pPr>
    </w:p>
    <w:p w:rsidR="00CF7ACB" w:rsidRDefault="00CF7ACB" w:rsidP="00CF7ACB">
      <w:pPr>
        <w:jc w:val="center"/>
      </w:pPr>
    </w:p>
    <w:p w:rsidR="00CF7ACB" w:rsidRDefault="00CF7ACB" w:rsidP="00C31B3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Руководствуясь Федеральным законом от 21.12.2001г. № 178-ФЗ «О приватизации государственного и муниципального имущества» и </w:t>
      </w:r>
      <w:bookmarkStart w:id="0" w:name="_GoBack"/>
      <w:bookmarkEnd w:id="0"/>
      <w:r>
        <w:rPr>
          <w:color w:val="000000"/>
          <w:sz w:val="28"/>
          <w:szCs w:val="28"/>
        </w:rPr>
        <w:t xml:space="preserve">положением </w:t>
      </w:r>
      <w:r w:rsidR="00C31B39">
        <w:rPr>
          <w:color w:val="000000"/>
          <w:sz w:val="28"/>
          <w:szCs w:val="28"/>
        </w:rPr>
        <w:t>« О порядке распоряжения и управления имуществом, находящимся в муниципальной собственности</w:t>
      </w:r>
      <w:r w:rsidR="00C31B39">
        <w:rPr>
          <w:sz w:val="28"/>
        </w:rPr>
        <w:t xml:space="preserve"> </w:t>
      </w:r>
      <w:r w:rsidR="00C31B39">
        <w:rPr>
          <w:sz w:val="28"/>
        </w:rPr>
        <w:t>у</w:t>
      </w:r>
      <w:r>
        <w:rPr>
          <w:color w:val="000000"/>
          <w:sz w:val="28"/>
          <w:szCs w:val="28"/>
        </w:rPr>
        <w:t xml:space="preserve">твержденного решением Совета </w:t>
      </w:r>
      <w:proofErr w:type="spellStart"/>
      <w:r w:rsidR="00C31B39">
        <w:rPr>
          <w:color w:val="000000"/>
          <w:sz w:val="28"/>
          <w:szCs w:val="28"/>
        </w:rPr>
        <w:t>Могочинского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от </w:t>
      </w:r>
      <w:r w:rsidR="00C31B39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>.</w:t>
      </w:r>
      <w:r w:rsidR="00C31B39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 xml:space="preserve">.2006г. № </w:t>
      </w:r>
      <w:r w:rsidR="00C31B3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8 </w:t>
      </w:r>
    </w:p>
    <w:p w:rsidR="00CF7ACB" w:rsidRDefault="00CF7ACB" w:rsidP="00C31B39">
      <w:pPr>
        <w:spacing w:line="276" w:lineRule="auto"/>
        <w:jc w:val="both"/>
        <w:rPr>
          <w:color w:val="000000"/>
        </w:rPr>
      </w:pPr>
    </w:p>
    <w:p w:rsidR="00CF7ACB" w:rsidRDefault="00CF7ACB" w:rsidP="00C31B3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</w:t>
      </w:r>
      <w:proofErr w:type="spellStart"/>
      <w:r w:rsidR="00C31B39">
        <w:rPr>
          <w:b/>
          <w:bCs/>
          <w:sz w:val="28"/>
          <w:szCs w:val="28"/>
        </w:rPr>
        <w:t>Могочинского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решил:</w:t>
      </w:r>
    </w:p>
    <w:p w:rsidR="00CF7ACB" w:rsidRDefault="00CF7ACB" w:rsidP="00C31B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прогнозный план приватизации муниципального имущества по муниципальному образованию</w:t>
      </w:r>
      <w:r w:rsidR="00C31B39">
        <w:rPr>
          <w:sz w:val="28"/>
          <w:szCs w:val="28"/>
        </w:rPr>
        <w:t xml:space="preserve"> «</w:t>
      </w:r>
      <w:proofErr w:type="spellStart"/>
      <w:r w:rsidR="00C31B39">
        <w:rPr>
          <w:sz w:val="28"/>
          <w:szCs w:val="28"/>
        </w:rPr>
        <w:t>Могочинское</w:t>
      </w:r>
      <w:proofErr w:type="spellEnd"/>
      <w:r>
        <w:rPr>
          <w:sz w:val="28"/>
          <w:szCs w:val="28"/>
        </w:rPr>
        <w:t xml:space="preserve"> сельское поселение на 2015 год согласно  приложению.</w:t>
      </w:r>
    </w:p>
    <w:p w:rsidR="00CF7ACB" w:rsidRDefault="00CF7ACB" w:rsidP="00C31B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в установленном порядке.</w:t>
      </w:r>
    </w:p>
    <w:p w:rsidR="00CF7ACB" w:rsidRDefault="00CF7ACB" w:rsidP="00C31B39">
      <w:pPr>
        <w:ind w:firstLine="567"/>
        <w:jc w:val="both"/>
        <w:rPr>
          <w:sz w:val="28"/>
          <w:szCs w:val="28"/>
        </w:rPr>
      </w:pPr>
    </w:p>
    <w:p w:rsidR="00CF7ACB" w:rsidRDefault="00CF7ACB" w:rsidP="00C31B39">
      <w:pPr>
        <w:ind w:firstLine="567"/>
        <w:jc w:val="both"/>
        <w:rPr>
          <w:sz w:val="28"/>
          <w:szCs w:val="28"/>
        </w:rPr>
      </w:pPr>
    </w:p>
    <w:p w:rsidR="00CF7ACB" w:rsidRDefault="00CF7ACB" w:rsidP="00C31B39">
      <w:pPr>
        <w:ind w:firstLine="567"/>
        <w:jc w:val="both"/>
        <w:rPr>
          <w:sz w:val="28"/>
          <w:szCs w:val="28"/>
        </w:rPr>
      </w:pPr>
    </w:p>
    <w:p w:rsidR="00CF7ACB" w:rsidRDefault="00CF7ACB" w:rsidP="00C31B39">
      <w:pPr>
        <w:spacing w:line="360" w:lineRule="auto"/>
        <w:ind w:firstLine="561"/>
        <w:jc w:val="both"/>
        <w:rPr>
          <w:color w:val="000000"/>
        </w:rPr>
      </w:pPr>
    </w:p>
    <w:p w:rsidR="00CF7ACB" w:rsidRDefault="00CF7ACB" w:rsidP="00CF7AC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</w:t>
      </w:r>
      <w:r w:rsidR="00C31B39">
        <w:rPr>
          <w:sz w:val="28"/>
          <w:szCs w:val="28"/>
        </w:rPr>
        <w:t xml:space="preserve">А. В. </w:t>
      </w:r>
      <w:proofErr w:type="spellStart"/>
      <w:r w:rsidR="00C31B39">
        <w:rPr>
          <w:sz w:val="28"/>
          <w:szCs w:val="28"/>
        </w:rPr>
        <w:t>Детлукова</w:t>
      </w:r>
      <w:proofErr w:type="spellEnd"/>
      <w:r>
        <w:rPr>
          <w:sz w:val="28"/>
          <w:szCs w:val="28"/>
        </w:rPr>
        <w:t xml:space="preserve">  </w:t>
      </w:r>
    </w:p>
    <w:p w:rsidR="00CF7ACB" w:rsidRDefault="00CF7ACB" w:rsidP="00CF7ACB">
      <w:pPr>
        <w:ind w:right="283"/>
        <w:jc w:val="both"/>
        <w:rPr>
          <w:sz w:val="28"/>
          <w:szCs w:val="28"/>
        </w:rPr>
      </w:pPr>
    </w:p>
    <w:p w:rsidR="00CF7ACB" w:rsidRDefault="00CF7ACB" w:rsidP="00CF7ACB">
      <w:pPr>
        <w:ind w:right="283"/>
        <w:jc w:val="both"/>
      </w:pPr>
    </w:p>
    <w:p w:rsidR="00CF7ACB" w:rsidRDefault="00CF7ACB" w:rsidP="00CF7ACB">
      <w:pPr>
        <w:ind w:right="283"/>
        <w:jc w:val="both"/>
      </w:pPr>
    </w:p>
    <w:p w:rsidR="00CF7ACB" w:rsidRDefault="00CF7ACB" w:rsidP="00CF7ACB">
      <w:pPr>
        <w:ind w:right="283"/>
        <w:jc w:val="both"/>
      </w:pPr>
    </w:p>
    <w:p w:rsidR="00CF7ACB" w:rsidRDefault="00CF7ACB" w:rsidP="00CF7ACB">
      <w:pPr>
        <w:ind w:right="283"/>
        <w:jc w:val="both"/>
      </w:pPr>
    </w:p>
    <w:p w:rsidR="00CF7ACB" w:rsidRDefault="00CF7ACB" w:rsidP="00CF7ACB">
      <w:pPr>
        <w:ind w:right="283"/>
        <w:jc w:val="both"/>
      </w:pPr>
    </w:p>
    <w:p w:rsidR="00CF7ACB" w:rsidRDefault="00CF7ACB" w:rsidP="00CF7ACB">
      <w:pPr>
        <w:ind w:right="283"/>
        <w:jc w:val="both"/>
      </w:pPr>
    </w:p>
    <w:p w:rsidR="00CF7ACB" w:rsidRDefault="00CF7ACB" w:rsidP="00CF7ACB">
      <w:pPr>
        <w:ind w:right="283"/>
        <w:jc w:val="both"/>
      </w:pPr>
    </w:p>
    <w:p w:rsidR="00CF7ACB" w:rsidRDefault="00CF7ACB" w:rsidP="00CF7ACB">
      <w:pPr>
        <w:ind w:right="283"/>
        <w:jc w:val="both"/>
      </w:pPr>
    </w:p>
    <w:p w:rsidR="00CF7ACB" w:rsidRDefault="00CF7ACB" w:rsidP="00CF7ACB">
      <w:pPr>
        <w:ind w:right="283"/>
        <w:jc w:val="both"/>
      </w:pPr>
    </w:p>
    <w:p w:rsidR="00CF7ACB" w:rsidRDefault="00CF7ACB" w:rsidP="00CF7ACB">
      <w:pPr>
        <w:ind w:right="283"/>
        <w:jc w:val="both"/>
      </w:pPr>
    </w:p>
    <w:p w:rsidR="00CF7ACB" w:rsidRDefault="00CF7ACB" w:rsidP="00CF7ACB">
      <w:pPr>
        <w:ind w:right="283"/>
        <w:jc w:val="both"/>
      </w:pPr>
    </w:p>
    <w:p w:rsidR="00CF7ACB" w:rsidRDefault="00CF7ACB" w:rsidP="00CF7ACB">
      <w:pPr>
        <w:ind w:right="283"/>
        <w:jc w:val="both"/>
      </w:pPr>
    </w:p>
    <w:p w:rsidR="00CF7ACB" w:rsidRDefault="00CF7ACB" w:rsidP="00CF7ACB">
      <w:pPr>
        <w:ind w:right="283"/>
        <w:jc w:val="both"/>
      </w:pPr>
    </w:p>
    <w:tbl>
      <w:tblPr>
        <w:tblW w:w="4785" w:type="dxa"/>
        <w:tblInd w:w="5716" w:type="dxa"/>
        <w:tblLook w:val="01E0" w:firstRow="1" w:lastRow="1" w:firstColumn="1" w:lastColumn="1" w:noHBand="0" w:noVBand="0"/>
      </w:tblPr>
      <w:tblGrid>
        <w:gridCol w:w="4785"/>
      </w:tblGrid>
      <w:tr w:rsidR="00CF7ACB" w:rsidTr="008A3B57">
        <w:tc>
          <w:tcPr>
            <w:tcW w:w="4785" w:type="dxa"/>
            <w:hideMark/>
          </w:tcPr>
          <w:p w:rsidR="00CF7ACB" w:rsidRDefault="00CF7ACB" w:rsidP="008A3B57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Приложение  </w:t>
            </w:r>
          </w:p>
          <w:p w:rsidR="00CF7ACB" w:rsidRDefault="00CF7ACB" w:rsidP="008A3B57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к решению Совета  </w:t>
            </w:r>
            <w:proofErr w:type="spellStart"/>
            <w:r w:rsidR="00C31B39">
              <w:rPr>
                <w:rFonts w:eastAsia="Arial Unicode MS"/>
              </w:rPr>
              <w:t>Могочинского</w:t>
            </w:r>
            <w:proofErr w:type="spellEnd"/>
            <w:r>
              <w:rPr>
                <w:rFonts w:eastAsia="Arial Unicode MS"/>
              </w:rPr>
              <w:t xml:space="preserve"> сельского поселения</w:t>
            </w:r>
          </w:p>
          <w:p w:rsidR="00CF7ACB" w:rsidRDefault="00CF7ACB" w:rsidP="00C31B39">
            <w:pPr>
              <w:pStyle w:val="ConsNonformat"/>
              <w:widowControl/>
              <w:ind w:righ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от    </w:t>
            </w:r>
            <w:r w:rsidR="00C31B3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2015.  № </w:t>
            </w:r>
          </w:p>
        </w:tc>
      </w:tr>
    </w:tbl>
    <w:p w:rsidR="00CF7ACB" w:rsidRDefault="00CF7ACB" w:rsidP="00CF7AC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CF7ACB" w:rsidRDefault="00CF7ACB" w:rsidP="00CF7ACB">
      <w:pPr>
        <w:tabs>
          <w:tab w:val="left" w:pos="426"/>
        </w:tabs>
        <w:ind w:left="-709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</w:t>
      </w:r>
    </w:p>
    <w:p w:rsidR="00CF7ACB" w:rsidRDefault="00CF7ACB" w:rsidP="00CF7ACB">
      <w:pPr>
        <w:tabs>
          <w:tab w:val="left" w:pos="426"/>
        </w:tabs>
        <w:ind w:left="-709"/>
        <w:jc w:val="right"/>
        <w:rPr>
          <w:b/>
          <w:sz w:val="20"/>
        </w:rPr>
      </w:pPr>
    </w:p>
    <w:p w:rsidR="00CF7ACB" w:rsidRDefault="00CF7ACB" w:rsidP="00CF7ACB">
      <w:pPr>
        <w:tabs>
          <w:tab w:val="left" w:pos="426"/>
        </w:tabs>
        <w:ind w:left="-709"/>
        <w:jc w:val="right"/>
        <w:rPr>
          <w:b/>
          <w:sz w:val="20"/>
        </w:rPr>
      </w:pPr>
    </w:p>
    <w:p w:rsidR="00CF7ACB" w:rsidRDefault="00CF7ACB" w:rsidP="00CF7ACB">
      <w:pPr>
        <w:tabs>
          <w:tab w:val="left" w:pos="426"/>
        </w:tabs>
        <w:ind w:left="-709"/>
        <w:jc w:val="right"/>
        <w:rPr>
          <w:b/>
          <w:sz w:val="20"/>
        </w:rPr>
      </w:pPr>
    </w:p>
    <w:p w:rsidR="00CF7ACB" w:rsidRDefault="00CF7ACB" w:rsidP="00CF7ACB">
      <w:pPr>
        <w:tabs>
          <w:tab w:val="left" w:pos="426"/>
        </w:tabs>
        <w:ind w:left="-709"/>
        <w:jc w:val="center"/>
        <w:rPr>
          <w:b/>
        </w:rPr>
      </w:pPr>
      <w:r>
        <w:rPr>
          <w:b/>
        </w:rPr>
        <w:t>Прогнозный план</w:t>
      </w:r>
    </w:p>
    <w:p w:rsidR="00CF7ACB" w:rsidRDefault="00CF7ACB" w:rsidP="00CF7ACB">
      <w:pPr>
        <w:tabs>
          <w:tab w:val="left" w:pos="426"/>
        </w:tabs>
        <w:ind w:left="-709"/>
        <w:jc w:val="center"/>
        <w:rPr>
          <w:b/>
        </w:rPr>
      </w:pPr>
      <w:r>
        <w:rPr>
          <w:b/>
        </w:rPr>
        <w:t>приватизации муниципального имущества</w:t>
      </w:r>
    </w:p>
    <w:p w:rsidR="00CF7ACB" w:rsidRDefault="00CF7ACB" w:rsidP="00CF7ACB">
      <w:pPr>
        <w:tabs>
          <w:tab w:val="left" w:pos="426"/>
        </w:tabs>
        <w:ind w:left="-709"/>
        <w:jc w:val="center"/>
        <w:rPr>
          <w:b/>
        </w:rPr>
      </w:pPr>
      <w:r>
        <w:rPr>
          <w:b/>
        </w:rPr>
        <w:t>на  2015 год</w:t>
      </w:r>
    </w:p>
    <w:p w:rsidR="00CF7ACB" w:rsidRDefault="00CF7ACB" w:rsidP="00CF7ACB">
      <w:pPr>
        <w:tabs>
          <w:tab w:val="left" w:pos="426"/>
        </w:tabs>
        <w:ind w:left="-709"/>
      </w:pPr>
    </w:p>
    <w:p w:rsidR="00CF7ACB" w:rsidRDefault="00CF7ACB" w:rsidP="00CF7ACB">
      <w:pPr>
        <w:pStyle w:val="ConsPlusTitle"/>
        <w:widowControl/>
        <w:jc w:val="center"/>
      </w:pPr>
    </w:p>
    <w:tbl>
      <w:tblPr>
        <w:tblW w:w="96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49"/>
        <w:gridCol w:w="2241"/>
        <w:gridCol w:w="1673"/>
        <w:gridCol w:w="1985"/>
      </w:tblGrid>
      <w:tr w:rsidR="00CF7ACB" w:rsidTr="008A3B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CB" w:rsidRDefault="00CF7ACB" w:rsidP="008A3B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п./п.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CB" w:rsidRDefault="00CF7ACB" w:rsidP="008A3B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Наименование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CB" w:rsidRDefault="00CF7ACB" w:rsidP="008A3B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Местонахождение (адрес)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CB" w:rsidRDefault="00CF7ACB" w:rsidP="008A3B5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  <w:r>
              <w:rPr>
                <w:bCs/>
              </w:rPr>
              <w:t>Способ приватизации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CB" w:rsidRDefault="00CF7ACB" w:rsidP="008A3B5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</w:rPr>
            </w:pPr>
            <w:r>
              <w:rPr>
                <w:bCs/>
              </w:rPr>
              <w:t xml:space="preserve">Прогноз поступлений в бюджет </w:t>
            </w:r>
          </w:p>
          <w:p w:rsidR="00CF7ACB" w:rsidRDefault="00CF7ACB" w:rsidP="008A3B5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</w:rPr>
            </w:pPr>
            <w:r>
              <w:rPr>
                <w:bCs/>
              </w:rPr>
              <w:t>(тыс. руб.)</w:t>
            </w:r>
          </w:p>
        </w:tc>
      </w:tr>
      <w:tr w:rsidR="00CF7ACB" w:rsidTr="008A3B57">
        <w:trPr>
          <w:trHeight w:val="1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CB" w:rsidRDefault="00C31B39" w:rsidP="008A3B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CB" w:rsidRDefault="00C31B39" w:rsidP="008A3B57">
            <w:pPr>
              <w:widowControl w:val="0"/>
              <w:autoSpaceDE w:val="0"/>
              <w:autoSpaceDN w:val="0"/>
              <w:adjustRightInd w:val="0"/>
            </w:pPr>
            <w:r>
              <w:t>Автомобиль УАЗ-220692(Автобус категории Д)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CB" w:rsidRDefault="00CF7ACB" w:rsidP="008A3B5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63</w:t>
            </w:r>
            <w:r w:rsidR="00C31B39">
              <w:rPr>
                <w:bCs/>
              </w:rPr>
              <w:t>6340</w:t>
            </w:r>
          </w:p>
          <w:p w:rsidR="00CF7ACB" w:rsidRDefault="00CF7ACB" w:rsidP="008A3B5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Томская область,</w:t>
            </w:r>
          </w:p>
          <w:p w:rsidR="00CF7ACB" w:rsidRDefault="00C31B39" w:rsidP="00C31B3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Молчановский</w:t>
            </w:r>
            <w:proofErr w:type="spellEnd"/>
            <w:r w:rsidR="00CF7ACB">
              <w:rPr>
                <w:bCs/>
              </w:rPr>
              <w:t xml:space="preserve"> район, </w:t>
            </w:r>
            <w:proofErr w:type="spellStart"/>
            <w:r w:rsidR="00CF7ACB">
              <w:rPr>
                <w:bCs/>
              </w:rPr>
              <w:t>с</w:t>
            </w:r>
            <w:proofErr w:type="gramStart"/>
            <w:r w:rsidR="00CF7ACB">
              <w:rPr>
                <w:bCs/>
              </w:rPr>
              <w:t>.</w:t>
            </w:r>
            <w:r>
              <w:rPr>
                <w:bCs/>
              </w:rPr>
              <w:t>М</w:t>
            </w:r>
            <w:proofErr w:type="gramEnd"/>
            <w:r>
              <w:rPr>
                <w:bCs/>
              </w:rPr>
              <w:t>огочино</w:t>
            </w:r>
            <w:proofErr w:type="spellEnd"/>
            <w:r w:rsidR="00CF7ACB">
              <w:rPr>
                <w:bCs/>
              </w:rPr>
              <w:t xml:space="preserve">, ул. </w:t>
            </w:r>
            <w:r>
              <w:rPr>
                <w:bCs/>
              </w:rPr>
              <w:t>Заводская</w:t>
            </w:r>
            <w:r w:rsidR="00CF7ACB">
              <w:rPr>
                <w:bCs/>
              </w:rPr>
              <w:t xml:space="preserve">, </w:t>
            </w:r>
            <w:r>
              <w:rPr>
                <w:bCs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CB" w:rsidRDefault="00CF7ACB" w:rsidP="008A3B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Аукцион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CB" w:rsidRDefault="00C31B39" w:rsidP="008A3B5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</w:rPr>
            </w:pPr>
            <w:r>
              <w:rPr>
                <w:bCs/>
              </w:rPr>
              <w:t>30 000,00</w:t>
            </w:r>
          </w:p>
        </w:tc>
      </w:tr>
      <w:tr w:rsidR="00CF7ACB" w:rsidTr="008A3B57">
        <w:trPr>
          <w:trHeight w:val="9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CB" w:rsidRDefault="00CF7ACB" w:rsidP="008A3B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CB" w:rsidRDefault="00CF7ACB" w:rsidP="008A3B5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CB" w:rsidRDefault="00CF7ACB" w:rsidP="008A3B5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CB" w:rsidRDefault="00CF7ACB" w:rsidP="008A3B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CB" w:rsidRDefault="00C31B39" w:rsidP="008A3B5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</w:rPr>
            </w:pPr>
            <w:r>
              <w:rPr>
                <w:bCs/>
              </w:rPr>
              <w:t>30 000,00</w:t>
            </w:r>
          </w:p>
        </w:tc>
      </w:tr>
    </w:tbl>
    <w:p w:rsidR="00CF7ACB" w:rsidRDefault="00CF7ACB" w:rsidP="00CF7ACB">
      <w:pPr>
        <w:ind w:right="283"/>
        <w:jc w:val="both"/>
      </w:pPr>
    </w:p>
    <w:p w:rsidR="00CF7ACB" w:rsidRDefault="00CF7ACB" w:rsidP="00CF7ACB">
      <w:pPr>
        <w:ind w:right="283"/>
        <w:jc w:val="both"/>
      </w:pPr>
    </w:p>
    <w:p w:rsidR="00CF7ACB" w:rsidRDefault="00CF7ACB" w:rsidP="00CF7ACB">
      <w:pPr>
        <w:ind w:right="283"/>
        <w:jc w:val="both"/>
      </w:pPr>
    </w:p>
    <w:p w:rsidR="00CF7ACB" w:rsidRDefault="00CF7ACB" w:rsidP="00CF7ACB">
      <w:pPr>
        <w:ind w:right="283"/>
        <w:jc w:val="both"/>
      </w:pPr>
    </w:p>
    <w:p w:rsidR="00CF7ACB" w:rsidRDefault="00CF7ACB"/>
    <w:p w:rsidR="00CF7ACB" w:rsidRDefault="00CF7ACB"/>
    <w:p w:rsidR="00CF7ACB" w:rsidRDefault="00CF7ACB"/>
    <w:sectPr w:rsidR="00CF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CB"/>
    <w:rsid w:val="008A3B57"/>
    <w:rsid w:val="00C31B39"/>
    <w:rsid w:val="00CF7ACB"/>
    <w:rsid w:val="00EC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F7A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F7A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</cp:revision>
  <dcterms:created xsi:type="dcterms:W3CDTF">2002-08-21T08:39:00Z</dcterms:created>
  <dcterms:modified xsi:type="dcterms:W3CDTF">2002-08-21T10:19:00Z</dcterms:modified>
</cp:coreProperties>
</file>